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24279A" w:rsidRDefault="0024279A" w:rsidP="00031DA9">
      <w:pPr>
        <w:ind w:left="2880" w:firstLine="720"/>
        <w:rPr>
          <w:b/>
          <w:sz w:val="16"/>
          <w:szCs w:val="16"/>
        </w:rPr>
      </w:pPr>
    </w:p>
    <w:p w:rsidR="006F2AA6" w:rsidRDefault="006F2AA6" w:rsidP="00031DA9">
      <w:pPr>
        <w:ind w:left="2880" w:firstLine="720"/>
        <w:rPr>
          <w:b/>
          <w:sz w:val="16"/>
          <w:szCs w:val="16"/>
        </w:rPr>
      </w:pPr>
    </w:p>
    <w:p w:rsidR="006F2AA6" w:rsidRDefault="006F2AA6" w:rsidP="00031DA9">
      <w:pPr>
        <w:ind w:left="2880" w:firstLine="720"/>
        <w:rPr>
          <w:b/>
          <w:sz w:val="16"/>
          <w:szCs w:val="16"/>
        </w:rPr>
      </w:pPr>
    </w:p>
    <w:p w:rsidR="006F2AA6" w:rsidRDefault="006F2AA6" w:rsidP="00031DA9">
      <w:pPr>
        <w:ind w:left="2880" w:firstLine="720"/>
        <w:rPr>
          <w:b/>
          <w:sz w:val="16"/>
          <w:szCs w:val="16"/>
        </w:rPr>
      </w:pPr>
    </w:p>
    <w:p w:rsidR="007F7927" w:rsidRDefault="007F7927" w:rsidP="00031DA9">
      <w:pPr>
        <w:ind w:left="2880" w:firstLine="720"/>
        <w:rPr>
          <w:b/>
          <w:sz w:val="16"/>
          <w:szCs w:val="16"/>
        </w:rPr>
      </w:pPr>
    </w:p>
    <w:p w:rsidR="00DF23A0" w:rsidRDefault="00DF23A0" w:rsidP="007F7927">
      <w:pPr>
        <w:ind w:left="2880" w:firstLine="720"/>
        <w:rPr>
          <w:b/>
          <w:sz w:val="16"/>
          <w:szCs w:val="16"/>
        </w:rPr>
      </w:pPr>
    </w:p>
    <w:p w:rsidR="00573ADB" w:rsidRDefault="00573ADB" w:rsidP="007F7927">
      <w:pPr>
        <w:ind w:left="2880" w:firstLine="720"/>
        <w:rPr>
          <w:b/>
          <w:sz w:val="16"/>
          <w:szCs w:val="16"/>
        </w:rPr>
      </w:pPr>
    </w:p>
    <w:p w:rsidR="00573ADB" w:rsidRDefault="00573ADB" w:rsidP="007F7927">
      <w:pPr>
        <w:ind w:left="2880" w:firstLine="720"/>
        <w:rPr>
          <w:b/>
          <w:sz w:val="16"/>
          <w:szCs w:val="16"/>
        </w:rPr>
      </w:pPr>
    </w:p>
    <w:p w:rsidR="002025FE" w:rsidRDefault="002025FE" w:rsidP="007F7927">
      <w:pPr>
        <w:ind w:left="2880" w:firstLine="720"/>
        <w:rPr>
          <w:b/>
          <w:sz w:val="16"/>
          <w:szCs w:val="16"/>
        </w:rPr>
      </w:pPr>
    </w:p>
    <w:p w:rsidR="002025FE" w:rsidRDefault="002025FE" w:rsidP="007F7927">
      <w:pPr>
        <w:ind w:left="2880" w:firstLine="720"/>
        <w:rPr>
          <w:b/>
          <w:sz w:val="16"/>
          <w:szCs w:val="16"/>
        </w:rPr>
      </w:pPr>
    </w:p>
    <w:p w:rsidR="00DF23A0" w:rsidRDefault="00DF23A0" w:rsidP="007F7927">
      <w:pPr>
        <w:ind w:left="2880" w:firstLine="720"/>
        <w:rPr>
          <w:b/>
          <w:sz w:val="16"/>
          <w:szCs w:val="16"/>
        </w:rPr>
      </w:pPr>
    </w:p>
    <w:p w:rsidR="007F7927" w:rsidRPr="003C0B9B" w:rsidRDefault="007F7927" w:rsidP="007F7927">
      <w:pPr>
        <w:ind w:left="2880" w:firstLine="720"/>
        <w:rPr>
          <w:b/>
          <w:sz w:val="16"/>
          <w:szCs w:val="16"/>
        </w:rPr>
      </w:pPr>
      <w:r w:rsidRPr="003C0B9B">
        <w:rPr>
          <w:b/>
          <w:sz w:val="16"/>
          <w:szCs w:val="16"/>
        </w:rPr>
        <w:t>VILLAGE OF BRADFORD</w:t>
      </w:r>
    </w:p>
    <w:p w:rsidR="007F7927" w:rsidRPr="003C0B9B" w:rsidRDefault="007F7927" w:rsidP="007F7927">
      <w:pPr>
        <w:jc w:val="center"/>
        <w:rPr>
          <w:b/>
          <w:sz w:val="16"/>
          <w:szCs w:val="16"/>
        </w:rPr>
      </w:pPr>
      <w:r>
        <w:rPr>
          <w:b/>
          <w:sz w:val="16"/>
          <w:szCs w:val="16"/>
        </w:rPr>
        <w:t>Regular Session</w:t>
      </w:r>
    </w:p>
    <w:p w:rsidR="007F7927" w:rsidRPr="003C0B9B" w:rsidRDefault="00A8088E" w:rsidP="007F7927">
      <w:pPr>
        <w:jc w:val="center"/>
        <w:rPr>
          <w:b/>
          <w:sz w:val="16"/>
          <w:szCs w:val="16"/>
        </w:rPr>
      </w:pPr>
      <w:r>
        <w:rPr>
          <w:b/>
          <w:sz w:val="16"/>
          <w:szCs w:val="16"/>
        </w:rPr>
        <w:t>September 12</w:t>
      </w:r>
      <w:r w:rsidR="007F7927">
        <w:rPr>
          <w:b/>
          <w:sz w:val="16"/>
          <w:szCs w:val="16"/>
        </w:rPr>
        <w:t>, 2019</w:t>
      </w:r>
    </w:p>
    <w:p w:rsidR="007F7927" w:rsidRPr="003C0B9B" w:rsidRDefault="007F7927" w:rsidP="007F7927">
      <w:pPr>
        <w:jc w:val="center"/>
        <w:rPr>
          <w:b/>
          <w:sz w:val="16"/>
          <w:szCs w:val="16"/>
        </w:rPr>
      </w:pPr>
    </w:p>
    <w:p w:rsidR="007F7927" w:rsidRDefault="007F7927" w:rsidP="007F7927">
      <w:pPr>
        <w:rPr>
          <w:sz w:val="16"/>
          <w:szCs w:val="16"/>
        </w:rPr>
      </w:pPr>
      <w:r>
        <w:rPr>
          <w:sz w:val="16"/>
          <w:szCs w:val="16"/>
        </w:rPr>
        <w:t>Council met in regular</w:t>
      </w:r>
      <w:r w:rsidRPr="003C0B9B">
        <w:rPr>
          <w:sz w:val="16"/>
          <w:szCs w:val="16"/>
        </w:rPr>
        <w:t xml:space="preserve"> session at </w:t>
      </w:r>
      <w:r w:rsidR="00F25DA3">
        <w:rPr>
          <w:sz w:val="16"/>
          <w:szCs w:val="16"/>
        </w:rPr>
        <w:t>7:00 p.</w:t>
      </w:r>
      <w:r w:rsidR="00946C01">
        <w:rPr>
          <w:sz w:val="16"/>
          <w:szCs w:val="16"/>
        </w:rPr>
        <w:t>m. with Mayor Stump presiding</w:t>
      </w:r>
      <w:r w:rsidR="002330DD">
        <w:rPr>
          <w:sz w:val="16"/>
          <w:szCs w:val="16"/>
        </w:rPr>
        <w:t xml:space="preserve">.  Roll call; </w:t>
      </w:r>
      <w:proofErr w:type="spellStart"/>
      <w:r w:rsidR="00054B20">
        <w:rPr>
          <w:sz w:val="16"/>
          <w:szCs w:val="16"/>
        </w:rPr>
        <w:t>Wooddell</w:t>
      </w:r>
      <w:proofErr w:type="spellEnd"/>
      <w:r w:rsidR="00054B20">
        <w:rPr>
          <w:sz w:val="16"/>
          <w:szCs w:val="16"/>
        </w:rPr>
        <w:t>,</w:t>
      </w:r>
      <w:r w:rsidR="004210A7">
        <w:rPr>
          <w:sz w:val="16"/>
          <w:szCs w:val="16"/>
        </w:rPr>
        <w:t xml:space="preserve"> Wirrig,</w:t>
      </w:r>
      <w:r w:rsidR="00054B20">
        <w:rPr>
          <w:sz w:val="16"/>
          <w:szCs w:val="16"/>
        </w:rPr>
        <w:t xml:space="preserve"> </w:t>
      </w:r>
      <w:r w:rsidR="009E24C5">
        <w:rPr>
          <w:sz w:val="16"/>
          <w:szCs w:val="16"/>
        </w:rPr>
        <w:t>Warner</w:t>
      </w:r>
      <w:r w:rsidR="00EE1350">
        <w:rPr>
          <w:sz w:val="16"/>
          <w:szCs w:val="16"/>
        </w:rPr>
        <w:t xml:space="preserve">, </w:t>
      </w:r>
      <w:proofErr w:type="spellStart"/>
      <w:r w:rsidR="00EE1350">
        <w:rPr>
          <w:sz w:val="16"/>
          <w:szCs w:val="16"/>
        </w:rPr>
        <w:t>Balmert</w:t>
      </w:r>
      <w:proofErr w:type="spellEnd"/>
      <w:r w:rsidR="00A8088E">
        <w:rPr>
          <w:sz w:val="16"/>
          <w:szCs w:val="16"/>
        </w:rPr>
        <w:t>, and</w:t>
      </w:r>
      <w:r w:rsidR="002B7986">
        <w:rPr>
          <w:sz w:val="16"/>
          <w:szCs w:val="16"/>
        </w:rPr>
        <w:t xml:space="preserve"> </w:t>
      </w:r>
      <w:r w:rsidR="00EE1350">
        <w:rPr>
          <w:sz w:val="16"/>
          <w:szCs w:val="16"/>
        </w:rPr>
        <w:t>Swank present</w:t>
      </w:r>
      <w:r w:rsidR="002B7986">
        <w:rPr>
          <w:sz w:val="16"/>
          <w:szCs w:val="16"/>
        </w:rPr>
        <w:t xml:space="preserve">. </w:t>
      </w:r>
      <w:r w:rsidR="004210A7">
        <w:rPr>
          <w:sz w:val="16"/>
          <w:szCs w:val="16"/>
        </w:rPr>
        <w:t xml:space="preserve"> </w:t>
      </w:r>
      <w:r w:rsidR="00A8088E">
        <w:rPr>
          <w:sz w:val="16"/>
          <w:szCs w:val="16"/>
        </w:rPr>
        <w:t>Daugherty absent.</w:t>
      </w:r>
    </w:p>
    <w:p w:rsidR="002330DD" w:rsidRDefault="002330DD" w:rsidP="007F7927">
      <w:pPr>
        <w:rPr>
          <w:sz w:val="16"/>
          <w:szCs w:val="16"/>
        </w:rPr>
      </w:pPr>
    </w:p>
    <w:p w:rsidR="007F7927" w:rsidRDefault="00A8088E" w:rsidP="00990C4E">
      <w:pPr>
        <w:rPr>
          <w:sz w:val="16"/>
          <w:szCs w:val="16"/>
        </w:rPr>
      </w:pPr>
      <w:r>
        <w:rPr>
          <w:sz w:val="16"/>
          <w:szCs w:val="16"/>
        </w:rPr>
        <w:t>The Clerk-Treasurer noted a date change to the minutes prior to approving.  Date should read August 22, 2019.</w:t>
      </w:r>
    </w:p>
    <w:p w:rsidR="00A8088E" w:rsidRDefault="00A8088E" w:rsidP="00990C4E">
      <w:pPr>
        <w:rPr>
          <w:sz w:val="16"/>
          <w:szCs w:val="16"/>
        </w:rPr>
      </w:pPr>
    </w:p>
    <w:p w:rsidR="007F7927" w:rsidRDefault="00F25DA3" w:rsidP="00990C4E">
      <w:pPr>
        <w:rPr>
          <w:sz w:val="16"/>
          <w:szCs w:val="16"/>
        </w:rPr>
      </w:pPr>
      <w:r>
        <w:rPr>
          <w:sz w:val="16"/>
          <w:szCs w:val="16"/>
        </w:rPr>
        <w:t>Motion by</w:t>
      </w:r>
      <w:r w:rsidR="009846E8">
        <w:rPr>
          <w:sz w:val="16"/>
          <w:szCs w:val="16"/>
        </w:rPr>
        <w:t xml:space="preserve"> </w:t>
      </w:r>
      <w:proofErr w:type="spellStart"/>
      <w:r w:rsidR="009846E8">
        <w:rPr>
          <w:sz w:val="16"/>
          <w:szCs w:val="16"/>
        </w:rPr>
        <w:t>B</w:t>
      </w:r>
      <w:r w:rsidR="00A8088E">
        <w:rPr>
          <w:sz w:val="16"/>
          <w:szCs w:val="16"/>
        </w:rPr>
        <w:t>almert</w:t>
      </w:r>
      <w:proofErr w:type="spellEnd"/>
      <w:r w:rsidR="00A8088E">
        <w:rPr>
          <w:sz w:val="16"/>
          <w:szCs w:val="16"/>
        </w:rPr>
        <w:t xml:space="preserve"> with a second by </w:t>
      </w:r>
      <w:proofErr w:type="spellStart"/>
      <w:r w:rsidR="00A8088E">
        <w:rPr>
          <w:sz w:val="16"/>
          <w:szCs w:val="16"/>
        </w:rPr>
        <w:t>Wooddell</w:t>
      </w:r>
      <w:proofErr w:type="spellEnd"/>
      <w:r w:rsidR="007F7927">
        <w:rPr>
          <w:sz w:val="16"/>
          <w:szCs w:val="16"/>
        </w:rPr>
        <w:t xml:space="preserve"> to approve </w:t>
      </w:r>
      <w:r w:rsidR="002330DD">
        <w:rPr>
          <w:sz w:val="16"/>
          <w:szCs w:val="16"/>
        </w:rPr>
        <w:t>the regular</w:t>
      </w:r>
      <w:r w:rsidR="009E24C5">
        <w:rPr>
          <w:sz w:val="16"/>
          <w:szCs w:val="16"/>
        </w:rPr>
        <w:t xml:space="preserve"> session </w:t>
      </w:r>
      <w:r w:rsidR="007F7927">
        <w:rPr>
          <w:sz w:val="16"/>
          <w:szCs w:val="16"/>
        </w:rPr>
        <w:t>minutes</w:t>
      </w:r>
      <w:r w:rsidR="00A8088E">
        <w:rPr>
          <w:sz w:val="16"/>
          <w:szCs w:val="16"/>
        </w:rPr>
        <w:t xml:space="preserve"> of August 22</w:t>
      </w:r>
      <w:r w:rsidR="007F7927">
        <w:rPr>
          <w:sz w:val="16"/>
          <w:szCs w:val="16"/>
        </w:rPr>
        <w:t xml:space="preserve"> as presented</w:t>
      </w:r>
      <w:r w:rsidR="00A8088E">
        <w:rPr>
          <w:sz w:val="16"/>
          <w:szCs w:val="16"/>
        </w:rPr>
        <w:t xml:space="preserve"> with correction noted</w:t>
      </w:r>
      <w:r w:rsidR="007F7927">
        <w:rPr>
          <w:sz w:val="16"/>
          <w:szCs w:val="16"/>
        </w:rPr>
        <w:t>.  All voted yea.</w:t>
      </w:r>
    </w:p>
    <w:p w:rsidR="004210A7" w:rsidRDefault="004210A7" w:rsidP="007B6A85">
      <w:pPr>
        <w:rPr>
          <w:sz w:val="16"/>
          <w:szCs w:val="16"/>
        </w:rPr>
      </w:pPr>
    </w:p>
    <w:p w:rsidR="004210A7" w:rsidRDefault="004210A7" w:rsidP="007B6A85">
      <w:pPr>
        <w:rPr>
          <w:sz w:val="16"/>
          <w:szCs w:val="16"/>
        </w:rPr>
      </w:pPr>
      <w:r>
        <w:rPr>
          <w:sz w:val="16"/>
          <w:szCs w:val="16"/>
        </w:rPr>
        <w:t xml:space="preserve">Financial reports were distributed and reviewed.  </w:t>
      </w:r>
      <w:r w:rsidR="00A8088E">
        <w:rPr>
          <w:sz w:val="16"/>
          <w:szCs w:val="16"/>
        </w:rPr>
        <w:t>The Clerk noted that both Miami and Darke second half settlements were included in the reports presented.</w:t>
      </w:r>
    </w:p>
    <w:p w:rsidR="00A8088E" w:rsidRDefault="00A8088E" w:rsidP="007B6A85">
      <w:pPr>
        <w:rPr>
          <w:sz w:val="16"/>
          <w:szCs w:val="16"/>
        </w:rPr>
      </w:pPr>
    </w:p>
    <w:p w:rsidR="00306257" w:rsidRDefault="00306257" w:rsidP="007B6A85">
      <w:pPr>
        <w:rPr>
          <w:sz w:val="16"/>
          <w:szCs w:val="16"/>
        </w:rPr>
      </w:pPr>
    </w:p>
    <w:p w:rsidR="00306257" w:rsidRPr="00306257" w:rsidRDefault="00306257" w:rsidP="007B6A85">
      <w:pPr>
        <w:rPr>
          <w:b/>
          <w:sz w:val="16"/>
          <w:szCs w:val="16"/>
        </w:rPr>
      </w:pPr>
      <w:r w:rsidRPr="00306257">
        <w:rPr>
          <w:b/>
          <w:sz w:val="16"/>
          <w:szCs w:val="16"/>
        </w:rPr>
        <w:t>BUSINESS FROM THE FLOOR</w:t>
      </w:r>
    </w:p>
    <w:p w:rsidR="00D11660" w:rsidRDefault="00A8088E" w:rsidP="00E02244">
      <w:pPr>
        <w:pStyle w:val="ListParagraph"/>
        <w:numPr>
          <w:ilvl w:val="0"/>
          <w:numId w:val="2"/>
        </w:numPr>
        <w:rPr>
          <w:sz w:val="16"/>
          <w:szCs w:val="16"/>
        </w:rPr>
      </w:pPr>
      <w:r>
        <w:rPr>
          <w:sz w:val="16"/>
          <w:szCs w:val="16"/>
        </w:rPr>
        <w:t xml:space="preserve">Julie </w:t>
      </w:r>
      <w:proofErr w:type="spellStart"/>
      <w:r>
        <w:rPr>
          <w:sz w:val="16"/>
          <w:szCs w:val="16"/>
        </w:rPr>
        <w:t>Wombold</w:t>
      </w:r>
      <w:proofErr w:type="spellEnd"/>
      <w:r>
        <w:rPr>
          <w:sz w:val="16"/>
          <w:szCs w:val="16"/>
        </w:rPr>
        <w:t xml:space="preserve"> was present to advise that new hero banner program would renew with orders being taken starting on October 1.  </w:t>
      </w:r>
    </w:p>
    <w:p w:rsidR="00CE19B1" w:rsidRPr="00CE19B1" w:rsidRDefault="00CE19B1" w:rsidP="00CE19B1">
      <w:pPr>
        <w:ind w:left="360"/>
        <w:rPr>
          <w:sz w:val="16"/>
          <w:szCs w:val="16"/>
        </w:rPr>
      </w:pPr>
    </w:p>
    <w:p w:rsidR="004210A7" w:rsidRPr="004210A7" w:rsidRDefault="004210A7" w:rsidP="004210A7">
      <w:pPr>
        <w:pStyle w:val="ListParagraph"/>
        <w:rPr>
          <w:sz w:val="16"/>
          <w:szCs w:val="16"/>
        </w:rPr>
      </w:pPr>
    </w:p>
    <w:p w:rsidR="007B6A85" w:rsidRDefault="007B6A85" w:rsidP="007B6A85">
      <w:pPr>
        <w:rPr>
          <w:b/>
          <w:sz w:val="16"/>
          <w:szCs w:val="16"/>
        </w:rPr>
      </w:pPr>
      <w:r w:rsidRPr="007B6A85">
        <w:rPr>
          <w:b/>
          <w:sz w:val="16"/>
          <w:szCs w:val="16"/>
        </w:rPr>
        <w:t>COMMITTEE MEETINGS</w:t>
      </w:r>
    </w:p>
    <w:p w:rsidR="00C826F1" w:rsidRDefault="00A8088E" w:rsidP="00E02244">
      <w:pPr>
        <w:pStyle w:val="ListParagraph"/>
        <w:numPr>
          <w:ilvl w:val="0"/>
          <w:numId w:val="2"/>
        </w:numPr>
        <w:rPr>
          <w:sz w:val="16"/>
          <w:szCs w:val="16"/>
        </w:rPr>
      </w:pPr>
      <w:r>
        <w:rPr>
          <w:sz w:val="16"/>
          <w:szCs w:val="16"/>
        </w:rPr>
        <w:t>Ordinance Committee – Advised that next meeting will be held during regular session of council.</w:t>
      </w:r>
    </w:p>
    <w:p w:rsidR="00A8088E" w:rsidRDefault="00A8088E" w:rsidP="00E02244">
      <w:pPr>
        <w:pStyle w:val="ListParagraph"/>
        <w:numPr>
          <w:ilvl w:val="0"/>
          <w:numId w:val="2"/>
        </w:numPr>
        <w:rPr>
          <w:sz w:val="16"/>
          <w:szCs w:val="16"/>
        </w:rPr>
      </w:pPr>
      <w:r>
        <w:rPr>
          <w:sz w:val="16"/>
          <w:szCs w:val="16"/>
        </w:rPr>
        <w:t>Zoning – Nothing to report</w:t>
      </w:r>
    </w:p>
    <w:p w:rsidR="00A8088E" w:rsidRPr="00C826F1" w:rsidRDefault="00A8088E" w:rsidP="00E02244">
      <w:pPr>
        <w:pStyle w:val="ListParagraph"/>
        <w:numPr>
          <w:ilvl w:val="0"/>
          <w:numId w:val="2"/>
        </w:numPr>
        <w:rPr>
          <w:sz w:val="16"/>
          <w:szCs w:val="16"/>
        </w:rPr>
      </w:pPr>
      <w:r>
        <w:rPr>
          <w:sz w:val="16"/>
          <w:szCs w:val="16"/>
        </w:rPr>
        <w:t>Miami County Council Meeting – Wirrig attended on behalf of the Council.  Reported that a presentation was made regarding the importance of the upcoming census.</w:t>
      </w:r>
    </w:p>
    <w:p w:rsidR="007931B0" w:rsidRPr="007931B0" w:rsidRDefault="007931B0" w:rsidP="007931B0">
      <w:pPr>
        <w:pStyle w:val="ListParagraph"/>
        <w:rPr>
          <w:sz w:val="16"/>
          <w:szCs w:val="16"/>
        </w:rPr>
      </w:pPr>
    </w:p>
    <w:p w:rsidR="005D3487" w:rsidRDefault="005D3487" w:rsidP="00990C4E">
      <w:pPr>
        <w:rPr>
          <w:sz w:val="16"/>
          <w:szCs w:val="16"/>
        </w:rPr>
      </w:pPr>
    </w:p>
    <w:p w:rsidR="0070542B" w:rsidRDefault="0070542B" w:rsidP="00990C4E">
      <w:pPr>
        <w:rPr>
          <w:b/>
          <w:sz w:val="16"/>
          <w:szCs w:val="16"/>
        </w:rPr>
      </w:pPr>
      <w:r w:rsidRPr="0070542B">
        <w:rPr>
          <w:b/>
          <w:sz w:val="16"/>
          <w:szCs w:val="16"/>
        </w:rPr>
        <w:t>ADMINISTRATOR/ENGINEER</w:t>
      </w:r>
    </w:p>
    <w:p w:rsidR="00C826F1" w:rsidRDefault="00A8088E" w:rsidP="00E02244">
      <w:pPr>
        <w:pStyle w:val="ListParagraph"/>
        <w:numPr>
          <w:ilvl w:val="0"/>
          <w:numId w:val="3"/>
        </w:numPr>
        <w:rPr>
          <w:sz w:val="16"/>
          <w:szCs w:val="16"/>
        </w:rPr>
      </w:pPr>
      <w:r>
        <w:rPr>
          <w:sz w:val="16"/>
          <w:szCs w:val="16"/>
        </w:rPr>
        <w:t xml:space="preserve">Advised that the School has requested use of Miami Ave. to host the annual homecoming parade on 9-27-19.  Parade will begin at 6:10 p.m. at Production Paint Finishers and continue to the High School Football Field.  Wirrig moved to approve as requested with a second by </w:t>
      </w:r>
      <w:proofErr w:type="spellStart"/>
      <w:r>
        <w:rPr>
          <w:sz w:val="16"/>
          <w:szCs w:val="16"/>
        </w:rPr>
        <w:t>Wooddell</w:t>
      </w:r>
      <w:proofErr w:type="spellEnd"/>
      <w:r>
        <w:rPr>
          <w:sz w:val="16"/>
          <w:szCs w:val="16"/>
        </w:rPr>
        <w:t>.  All voted yea.</w:t>
      </w:r>
    </w:p>
    <w:p w:rsidR="00BA1BA1" w:rsidRDefault="00BA1BA1" w:rsidP="00E02244">
      <w:pPr>
        <w:pStyle w:val="ListParagraph"/>
        <w:numPr>
          <w:ilvl w:val="0"/>
          <w:numId w:val="3"/>
        </w:numPr>
        <w:rPr>
          <w:sz w:val="16"/>
          <w:szCs w:val="16"/>
        </w:rPr>
      </w:pPr>
      <w:r>
        <w:rPr>
          <w:sz w:val="16"/>
          <w:szCs w:val="16"/>
        </w:rPr>
        <w:t xml:space="preserve">Advised that Marilyn </w:t>
      </w:r>
      <w:proofErr w:type="spellStart"/>
      <w:r>
        <w:rPr>
          <w:sz w:val="16"/>
          <w:szCs w:val="16"/>
        </w:rPr>
        <w:t>Kosier</w:t>
      </w:r>
      <w:proofErr w:type="spellEnd"/>
      <w:r>
        <w:rPr>
          <w:sz w:val="16"/>
          <w:szCs w:val="16"/>
        </w:rPr>
        <w:t xml:space="preserve"> has emailed a request to host a 5K run on the Saturday of Pumpkin Show and would like to use streets.  Council had several questions and advised they would like to have a rep from the BORM at the next meeting before addressing the issue.</w:t>
      </w:r>
    </w:p>
    <w:p w:rsidR="00BA1BA1" w:rsidRDefault="00BA1BA1" w:rsidP="00E02244">
      <w:pPr>
        <w:pStyle w:val="ListParagraph"/>
        <w:numPr>
          <w:ilvl w:val="0"/>
          <w:numId w:val="3"/>
        </w:numPr>
        <w:rPr>
          <w:sz w:val="16"/>
          <w:szCs w:val="16"/>
        </w:rPr>
      </w:pPr>
      <w:r>
        <w:rPr>
          <w:sz w:val="16"/>
          <w:szCs w:val="16"/>
        </w:rPr>
        <w:t>Advised the 2 pumps for the lift station are received, however, the insurance check has not.</w:t>
      </w:r>
    </w:p>
    <w:p w:rsidR="00BA1BA1" w:rsidRDefault="00BA1BA1" w:rsidP="00E02244">
      <w:pPr>
        <w:pStyle w:val="ListParagraph"/>
        <w:numPr>
          <w:ilvl w:val="0"/>
          <w:numId w:val="3"/>
        </w:numPr>
        <w:rPr>
          <w:sz w:val="16"/>
          <w:szCs w:val="16"/>
        </w:rPr>
      </w:pPr>
      <w:r>
        <w:rPr>
          <w:sz w:val="16"/>
          <w:szCs w:val="16"/>
        </w:rPr>
        <w:t>Discussed the High St. storm project.  It has been completed and the Administrator was very pleased with the contractors work. He has met with the owner and has his approval as well.</w:t>
      </w:r>
    </w:p>
    <w:p w:rsidR="00BA1BA1" w:rsidRDefault="00BA1BA1" w:rsidP="00BA1BA1">
      <w:pPr>
        <w:rPr>
          <w:sz w:val="16"/>
          <w:szCs w:val="16"/>
        </w:rPr>
      </w:pPr>
      <w:r>
        <w:rPr>
          <w:sz w:val="16"/>
          <w:szCs w:val="16"/>
        </w:rPr>
        <w:t>Bob Daugherty arrived.</w:t>
      </w:r>
    </w:p>
    <w:p w:rsidR="00BA1BA1" w:rsidRDefault="00BA1BA1" w:rsidP="00E02244">
      <w:pPr>
        <w:pStyle w:val="ListParagraph"/>
        <w:numPr>
          <w:ilvl w:val="0"/>
          <w:numId w:val="3"/>
        </w:numPr>
        <w:rPr>
          <w:sz w:val="16"/>
          <w:szCs w:val="16"/>
        </w:rPr>
      </w:pPr>
      <w:r>
        <w:rPr>
          <w:sz w:val="16"/>
          <w:szCs w:val="16"/>
        </w:rPr>
        <w:t xml:space="preserve">Brice updated the Harrison Ave. project.  He advised that the sidewalk installation is in progress.  He also submitted a change order #1 in the amount of $95,412.50.  Wirrig moved to approve with a second by </w:t>
      </w:r>
      <w:proofErr w:type="spellStart"/>
      <w:r>
        <w:rPr>
          <w:sz w:val="16"/>
          <w:szCs w:val="16"/>
        </w:rPr>
        <w:t>Balmert</w:t>
      </w:r>
      <w:proofErr w:type="spellEnd"/>
      <w:r>
        <w:rPr>
          <w:sz w:val="16"/>
          <w:szCs w:val="16"/>
        </w:rPr>
        <w:t>.  All voted yea.</w:t>
      </w:r>
    </w:p>
    <w:p w:rsidR="00BA1BA1" w:rsidRDefault="00BA1BA1" w:rsidP="00E02244">
      <w:pPr>
        <w:pStyle w:val="ListParagraph"/>
        <w:numPr>
          <w:ilvl w:val="0"/>
          <w:numId w:val="3"/>
        </w:numPr>
        <w:rPr>
          <w:sz w:val="16"/>
          <w:szCs w:val="16"/>
        </w:rPr>
      </w:pPr>
      <w:r>
        <w:rPr>
          <w:sz w:val="16"/>
          <w:szCs w:val="16"/>
        </w:rPr>
        <w:t xml:space="preserve">Daugherty asked for a tentative completion date of Harrison Ave.  He advised that it is </w:t>
      </w:r>
      <w:proofErr w:type="gramStart"/>
      <w:r>
        <w:rPr>
          <w:sz w:val="16"/>
          <w:szCs w:val="16"/>
        </w:rPr>
        <w:t>effecting</w:t>
      </w:r>
      <w:proofErr w:type="gramEnd"/>
      <w:r>
        <w:rPr>
          <w:sz w:val="16"/>
          <w:szCs w:val="16"/>
        </w:rPr>
        <w:t xml:space="preserve"> the school bus schedule.  Brice advised it should just be a few more weeks.</w:t>
      </w:r>
    </w:p>
    <w:p w:rsidR="00BA1BA1" w:rsidRDefault="00BA1BA1" w:rsidP="00E02244">
      <w:pPr>
        <w:pStyle w:val="ListParagraph"/>
        <w:numPr>
          <w:ilvl w:val="0"/>
          <w:numId w:val="3"/>
        </w:numPr>
        <w:rPr>
          <w:sz w:val="16"/>
          <w:szCs w:val="16"/>
        </w:rPr>
      </w:pPr>
      <w:r>
        <w:rPr>
          <w:sz w:val="16"/>
          <w:szCs w:val="16"/>
        </w:rPr>
        <w:t>Income surveys are still in progress.  Village employees will be going door to door to attempt and obtain the required amount.</w:t>
      </w:r>
    </w:p>
    <w:p w:rsidR="00BA1BA1" w:rsidRDefault="00BA1BA1" w:rsidP="00E02244">
      <w:pPr>
        <w:pStyle w:val="ListParagraph"/>
        <w:numPr>
          <w:ilvl w:val="0"/>
          <w:numId w:val="3"/>
        </w:numPr>
        <w:rPr>
          <w:sz w:val="16"/>
          <w:szCs w:val="16"/>
        </w:rPr>
      </w:pPr>
      <w:r>
        <w:rPr>
          <w:sz w:val="16"/>
          <w:szCs w:val="16"/>
        </w:rPr>
        <w:t xml:space="preserve">To move forward with the SE </w:t>
      </w:r>
      <w:proofErr w:type="gramStart"/>
      <w:r>
        <w:rPr>
          <w:sz w:val="16"/>
          <w:szCs w:val="16"/>
        </w:rPr>
        <w:t>quadrant ,</w:t>
      </w:r>
      <w:proofErr w:type="gramEnd"/>
      <w:r>
        <w:rPr>
          <w:sz w:val="16"/>
          <w:szCs w:val="16"/>
        </w:rPr>
        <w:t xml:space="preserve"> camera work will need to be completed.  Wirrig moved to authorize a not to exceed amount of $18,000.00 to do the camera work as needed.  Daugherty seconded the motion.  All voted yea.</w:t>
      </w:r>
    </w:p>
    <w:p w:rsidR="00BA1BA1" w:rsidRPr="00BA1BA1" w:rsidRDefault="00BA1BA1" w:rsidP="00BA1BA1">
      <w:pPr>
        <w:rPr>
          <w:b/>
          <w:sz w:val="16"/>
          <w:szCs w:val="16"/>
        </w:rPr>
      </w:pPr>
      <w:r w:rsidRPr="00BA1BA1">
        <w:rPr>
          <w:b/>
          <w:sz w:val="16"/>
          <w:szCs w:val="16"/>
        </w:rPr>
        <w:t>CLERK-TREASURER</w:t>
      </w:r>
    </w:p>
    <w:p w:rsidR="00BA1BA1" w:rsidRPr="00BA1BA1" w:rsidRDefault="00BA1BA1" w:rsidP="00E02244">
      <w:pPr>
        <w:pStyle w:val="ListParagraph"/>
        <w:numPr>
          <w:ilvl w:val="0"/>
          <w:numId w:val="4"/>
        </w:numPr>
        <w:rPr>
          <w:sz w:val="16"/>
          <w:szCs w:val="16"/>
        </w:rPr>
      </w:pPr>
      <w:r>
        <w:rPr>
          <w:sz w:val="16"/>
          <w:szCs w:val="16"/>
        </w:rPr>
        <w:t>As asked at the previous meeting, she checked the minutes and advised that meetings for the last 3 months of the year had not been addressed.  Swank moved to cancel the October 10, November 28, and December 26 meetings.  Daugherty seconded the motion.  All voted yea.</w:t>
      </w:r>
    </w:p>
    <w:p w:rsidR="00BA1BA1" w:rsidRPr="00BA1BA1" w:rsidRDefault="00BA1BA1" w:rsidP="00BA1BA1">
      <w:pPr>
        <w:rPr>
          <w:sz w:val="16"/>
          <w:szCs w:val="16"/>
        </w:rPr>
      </w:pPr>
    </w:p>
    <w:p w:rsidR="00C826F1" w:rsidRDefault="00C826F1" w:rsidP="00F20A57">
      <w:pPr>
        <w:rPr>
          <w:sz w:val="16"/>
          <w:szCs w:val="16"/>
        </w:rPr>
      </w:pPr>
    </w:p>
    <w:p w:rsidR="00885D84" w:rsidRDefault="00885D84" w:rsidP="00885D84">
      <w:pPr>
        <w:pStyle w:val="ListParagraph"/>
        <w:rPr>
          <w:sz w:val="16"/>
          <w:szCs w:val="16"/>
        </w:rPr>
      </w:pPr>
    </w:p>
    <w:p w:rsidR="00FF0171" w:rsidRDefault="00E82C79" w:rsidP="005A5604">
      <w:pPr>
        <w:jc w:val="both"/>
        <w:rPr>
          <w:b/>
          <w:sz w:val="16"/>
          <w:szCs w:val="16"/>
        </w:rPr>
      </w:pPr>
      <w:r w:rsidRPr="00E82C79">
        <w:rPr>
          <w:b/>
          <w:sz w:val="16"/>
          <w:szCs w:val="16"/>
        </w:rPr>
        <w:t>ORDINANCES/RESOLUTIONS</w:t>
      </w:r>
    </w:p>
    <w:p w:rsidR="00E82C79" w:rsidRDefault="00E82C79" w:rsidP="00E82C79">
      <w:pPr>
        <w:jc w:val="both"/>
        <w:rPr>
          <w:sz w:val="16"/>
          <w:szCs w:val="16"/>
        </w:rPr>
      </w:pPr>
    </w:p>
    <w:p w:rsidR="00E82C79" w:rsidRPr="00E82C79" w:rsidRDefault="00E82C79" w:rsidP="00E82C79">
      <w:pPr>
        <w:jc w:val="both"/>
        <w:rPr>
          <w:b/>
          <w:sz w:val="16"/>
          <w:szCs w:val="16"/>
        </w:rPr>
      </w:pPr>
      <w:r w:rsidRPr="00E82C79">
        <w:rPr>
          <w:b/>
          <w:sz w:val="16"/>
          <w:szCs w:val="16"/>
        </w:rPr>
        <w:t>O-19-05</w:t>
      </w:r>
    </w:p>
    <w:p w:rsidR="00E82C79" w:rsidRPr="00E82C79" w:rsidRDefault="00E82C79" w:rsidP="00E82C79">
      <w:pPr>
        <w:jc w:val="both"/>
        <w:rPr>
          <w:b/>
          <w:sz w:val="16"/>
          <w:szCs w:val="16"/>
        </w:rPr>
      </w:pPr>
      <w:r w:rsidRPr="00E82C79">
        <w:rPr>
          <w:b/>
          <w:sz w:val="16"/>
          <w:szCs w:val="16"/>
        </w:rPr>
        <w:t>AN ORDINANCE AMENDING CHAPTER 557 OF THE CODIFIED ORDINANCE OF THE VILLAGE OF BRADFORD PERTAINING TO CONTROL OF WEEDS AND GRASS</w:t>
      </w:r>
    </w:p>
    <w:p w:rsidR="00E82C79" w:rsidRDefault="00E02244" w:rsidP="00E82C79">
      <w:pPr>
        <w:jc w:val="both"/>
        <w:rPr>
          <w:sz w:val="16"/>
          <w:szCs w:val="16"/>
        </w:rPr>
      </w:pPr>
      <w:r>
        <w:rPr>
          <w:sz w:val="16"/>
          <w:szCs w:val="16"/>
        </w:rPr>
        <w:t xml:space="preserve">Motion by </w:t>
      </w:r>
      <w:proofErr w:type="spellStart"/>
      <w:r>
        <w:rPr>
          <w:sz w:val="16"/>
          <w:szCs w:val="16"/>
        </w:rPr>
        <w:t>Woodell</w:t>
      </w:r>
      <w:proofErr w:type="spellEnd"/>
      <w:r>
        <w:rPr>
          <w:sz w:val="16"/>
          <w:szCs w:val="16"/>
        </w:rPr>
        <w:t xml:space="preserve"> with a second by Warner to table the third reading of the weed ordinance pending an amended copy from Solicitor Gutmann.  All voted yea.</w:t>
      </w:r>
    </w:p>
    <w:p w:rsidR="00617A64" w:rsidRDefault="00617A64" w:rsidP="00E82C79">
      <w:pPr>
        <w:jc w:val="both"/>
        <w:rPr>
          <w:sz w:val="16"/>
          <w:szCs w:val="16"/>
        </w:rPr>
      </w:pPr>
    </w:p>
    <w:p w:rsidR="0070542B" w:rsidRDefault="004311A2" w:rsidP="00990C4E">
      <w:pPr>
        <w:rPr>
          <w:sz w:val="16"/>
          <w:szCs w:val="16"/>
        </w:rPr>
      </w:pPr>
      <w:r>
        <w:rPr>
          <w:sz w:val="16"/>
          <w:szCs w:val="16"/>
        </w:rPr>
        <w:t>W</w:t>
      </w:r>
      <w:r w:rsidR="0070542B">
        <w:rPr>
          <w:sz w:val="16"/>
          <w:szCs w:val="16"/>
        </w:rPr>
        <w:t>ith no fur</w:t>
      </w:r>
      <w:r w:rsidR="009D2446">
        <w:rPr>
          <w:sz w:val="16"/>
          <w:szCs w:val="16"/>
        </w:rPr>
        <w:t>t</w:t>
      </w:r>
      <w:r w:rsidR="00E02244">
        <w:rPr>
          <w:sz w:val="16"/>
          <w:szCs w:val="16"/>
        </w:rPr>
        <w:t>her business to discuss, Daugherty</w:t>
      </w:r>
      <w:r w:rsidR="00100908">
        <w:rPr>
          <w:sz w:val="16"/>
          <w:szCs w:val="16"/>
        </w:rPr>
        <w:t xml:space="preserve"> </w:t>
      </w:r>
      <w:r w:rsidR="0070542B">
        <w:rPr>
          <w:sz w:val="16"/>
          <w:szCs w:val="16"/>
        </w:rPr>
        <w:t>moved to ad</w:t>
      </w:r>
      <w:r w:rsidR="00354533">
        <w:rPr>
          <w:sz w:val="16"/>
          <w:szCs w:val="16"/>
        </w:rPr>
        <w:t>j</w:t>
      </w:r>
      <w:r w:rsidR="00FA4A9A">
        <w:rPr>
          <w:sz w:val="16"/>
          <w:szCs w:val="16"/>
        </w:rPr>
        <w:t>our</w:t>
      </w:r>
      <w:r w:rsidR="007931B0">
        <w:rPr>
          <w:sz w:val="16"/>
          <w:szCs w:val="16"/>
        </w:rPr>
        <w:t>n with a second</w:t>
      </w:r>
      <w:r w:rsidR="00E02244">
        <w:rPr>
          <w:sz w:val="16"/>
          <w:szCs w:val="16"/>
        </w:rPr>
        <w:t xml:space="preserve"> by Swank at 7:56</w:t>
      </w:r>
      <w:r w:rsidR="009F2999">
        <w:rPr>
          <w:sz w:val="16"/>
          <w:szCs w:val="16"/>
        </w:rPr>
        <w:t xml:space="preserve"> p.m</w:t>
      </w:r>
      <w:r w:rsidR="007931B0">
        <w:rPr>
          <w:sz w:val="16"/>
          <w:szCs w:val="16"/>
        </w:rPr>
        <w:t>.</w:t>
      </w:r>
      <w:r w:rsidR="0070542B">
        <w:rPr>
          <w:sz w:val="16"/>
          <w:szCs w:val="16"/>
        </w:rPr>
        <w:t xml:space="preserve">  All voted yea.</w:t>
      </w:r>
    </w:p>
    <w:p w:rsidR="00253CA3" w:rsidRDefault="00253CA3" w:rsidP="00990C4E">
      <w:pPr>
        <w:rPr>
          <w:sz w:val="16"/>
          <w:szCs w:val="16"/>
        </w:rPr>
      </w:pPr>
    </w:p>
    <w:p w:rsidR="00905CF5" w:rsidRDefault="00905CF5" w:rsidP="00990C4E">
      <w:pPr>
        <w:rPr>
          <w:sz w:val="16"/>
          <w:szCs w:val="16"/>
        </w:rPr>
      </w:pPr>
    </w:p>
    <w:p w:rsidR="00905CF5" w:rsidRDefault="00905CF5" w:rsidP="00990C4E">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5E19BF">
      <w:pgSz w:w="12240" w:h="20160" w:code="5"/>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E7464"/>
    <w:multiLevelType w:val="hybridMultilevel"/>
    <w:tmpl w:val="CD6E6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673D"/>
    <w:rsid w:val="000E7B80"/>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8F0"/>
    <w:rsid w:val="00237142"/>
    <w:rsid w:val="00237808"/>
    <w:rsid w:val="00237BA5"/>
    <w:rsid w:val="00240A4B"/>
    <w:rsid w:val="00240FF3"/>
    <w:rsid w:val="0024279A"/>
    <w:rsid w:val="00243CD6"/>
    <w:rsid w:val="00246375"/>
    <w:rsid w:val="002504CE"/>
    <w:rsid w:val="0025061B"/>
    <w:rsid w:val="00250ECF"/>
    <w:rsid w:val="00251DEA"/>
    <w:rsid w:val="0025322B"/>
    <w:rsid w:val="002539DE"/>
    <w:rsid w:val="00253CA3"/>
    <w:rsid w:val="00253D60"/>
    <w:rsid w:val="00255617"/>
    <w:rsid w:val="00257807"/>
    <w:rsid w:val="0025796A"/>
    <w:rsid w:val="0026204C"/>
    <w:rsid w:val="00262F3D"/>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B7986"/>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F76"/>
    <w:rsid w:val="00301B00"/>
    <w:rsid w:val="003039A5"/>
    <w:rsid w:val="00306257"/>
    <w:rsid w:val="00307C70"/>
    <w:rsid w:val="00307FB7"/>
    <w:rsid w:val="003106B0"/>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30115"/>
    <w:rsid w:val="00331A19"/>
    <w:rsid w:val="00332AF5"/>
    <w:rsid w:val="00333642"/>
    <w:rsid w:val="00336A38"/>
    <w:rsid w:val="0034131B"/>
    <w:rsid w:val="00342B93"/>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16D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10A7"/>
    <w:rsid w:val="00424E02"/>
    <w:rsid w:val="00425F67"/>
    <w:rsid w:val="004311A2"/>
    <w:rsid w:val="0043232B"/>
    <w:rsid w:val="004334B3"/>
    <w:rsid w:val="0043455C"/>
    <w:rsid w:val="0043464D"/>
    <w:rsid w:val="00435900"/>
    <w:rsid w:val="00436749"/>
    <w:rsid w:val="00436E34"/>
    <w:rsid w:val="00440B5A"/>
    <w:rsid w:val="0044395A"/>
    <w:rsid w:val="00445673"/>
    <w:rsid w:val="004463C2"/>
    <w:rsid w:val="00446772"/>
    <w:rsid w:val="00447FD9"/>
    <w:rsid w:val="00450AF0"/>
    <w:rsid w:val="00451D82"/>
    <w:rsid w:val="00452149"/>
    <w:rsid w:val="00453904"/>
    <w:rsid w:val="0045472E"/>
    <w:rsid w:val="00454732"/>
    <w:rsid w:val="00463A80"/>
    <w:rsid w:val="004707EB"/>
    <w:rsid w:val="004721D5"/>
    <w:rsid w:val="00472D07"/>
    <w:rsid w:val="004737FE"/>
    <w:rsid w:val="004747A9"/>
    <w:rsid w:val="004768EC"/>
    <w:rsid w:val="0048095B"/>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3A15"/>
    <w:rsid w:val="004B6227"/>
    <w:rsid w:val="004B7784"/>
    <w:rsid w:val="004B7984"/>
    <w:rsid w:val="004C50AD"/>
    <w:rsid w:val="004C604D"/>
    <w:rsid w:val="004D0113"/>
    <w:rsid w:val="004D074C"/>
    <w:rsid w:val="004D07B3"/>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CA2"/>
    <w:rsid w:val="005A6310"/>
    <w:rsid w:val="005A7FCF"/>
    <w:rsid w:val="005A7FF6"/>
    <w:rsid w:val="005B0D75"/>
    <w:rsid w:val="005B186E"/>
    <w:rsid w:val="005B31F5"/>
    <w:rsid w:val="005B403D"/>
    <w:rsid w:val="005B5BE9"/>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411C"/>
    <w:rsid w:val="006149CA"/>
    <w:rsid w:val="00615CFF"/>
    <w:rsid w:val="006178FF"/>
    <w:rsid w:val="00617A64"/>
    <w:rsid w:val="006206FE"/>
    <w:rsid w:val="00622337"/>
    <w:rsid w:val="006226FE"/>
    <w:rsid w:val="00622B84"/>
    <w:rsid w:val="00625C5B"/>
    <w:rsid w:val="00626E97"/>
    <w:rsid w:val="006317AF"/>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78CB"/>
    <w:rsid w:val="006C7AD1"/>
    <w:rsid w:val="006D0265"/>
    <w:rsid w:val="006D2A1A"/>
    <w:rsid w:val="006D41FF"/>
    <w:rsid w:val="006D4279"/>
    <w:rsid w:val="006D49B4"/>
    <w:rsid w:val="006D4BB7"/>
    <w:rsid w:val="006D5364"/>
    <w:rsid w:val="006E0BB0"/>
    <w:rsid w:val="006E19F3"/>
    <w:rsid w:val="006E2325"/>
    <w:rsid w:val="006E3502"/>
    <w:rsid w:val="006E5AEC"/>
    <w:rsid w:val="006E68C3"/>
    <w:rsid w:val="006E6E58"/>
    <w:rsid w:val="006E7E6E"/>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524D"/>
    <w:rsid w:val="007A5815"/>
    <w:rsid w:val="007A5ADF"/>
    <w:rsid w:val="007A6270"/>
    <w:rsid w:val="007A650B"/>
    <w:rsid w:val="007A77A2"/>
    <w:rsid w:val="007B1F8B"/>
    <w:rsid w:val="007B2A7E"/>
    <w:rsid w:val="007B37B4"/>
    <w:rsid w:val="007B52CD"/>
    <w:rsid w:val="007B5807"/>
    <w:rsid w:val="007B6179"/>
    <w:rsid w:val="007B68A2"/>
    <w:rsid w:val="007B6A85"/>
    <w:rsid w:val="007B736A"/>
    <w:rsid w:val="007C013B"/>
    <w:rsid w:val="007C1845"/>
    <w:rsid w:val="007C1E3C"/>
    <w:rsid w:val="007C6324"/>
    <w:rsid w:val="007C6F30"/>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C36"/>
    <w:rsid w:val="00966BA9"/>
    <w:rsid w:val="009710F1"/>
    <w:rsid w:val="00972258"/>
    <w:rsid w:val="009723E8"/>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A7962"/>
    <w:rsid w:val="009B183C"/>
    <w:rsid w:val="009B1B29"/>
    <w:rsid w:val="009B215E"/>
    <w:rsid w:val="009B2B23"/>
    <w:rsid w:val="009B415A"/>
    <w:rsid w:val="009C0470"/>
    <w:rsid w:val="009C5874"/>
    <w:rsid w:val="009C638E"/>
    <w:rsid w:val="009C6556"/>
    <w:rsid w:val="009C6ABD"/>
    <w:rsid w:val="009C77BB"/>
    <w:rsid w:val="009C79C4"/>
    <w:rsid w:val="009C7AEA"/>
    <w:rsid w:val="009D02AF"/>
    <w:rsid w:val="009D2446"/>
    <w:rsid w:val="009D46B5"/>
    <w:rsid w:val="009D50DC"/>
    <w:rsid w:val="009D54C2"/>
    <w:rsid w:val="009D698B"/>
    <w:rsid w:val="009D7743"/>
    <w:rsid w:val="009D7A9E"/>
    <w:rsid w:val="009D7E21"/>
    <w:rsid w:val="009D7E35"/>
    <w:rsid w:val="009E05E9"/>
    <w:rsid w:val="009E13A0"/>
    <w:rsid w:val="009E24C5"/>
    <w:rsid w:val="009E3AD4"/>
    <w:rsid w:val="009E518D"/>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4CCD"/>
    <w:rsid w:val="00B6599D"/>
    <w:rsid w:val="00B67265"/>
    <w:rsid w:val="00B67E06"/>
    <w:rsid w:val="00B73389"/>
    <w:rsid w:val="00B74422"/>
    <w:rsid w:val="00B74CCE"/>
    <w:rsid w:val="00B75D73"/>
    <w:rsid w:val="00B8273D"/>
    <w:rsid w:val="00B83A5C"/>
    <w:rsid w:val="00B856DC"/>
    <w:rsid w:val="00B85DF8"/>
    <w:rsid w:val="00B86BD0"/>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3B"/>
    <w:rsid w:val="00C12AED"/>
    <w:rsid w:val="00C156F2"/>
    <w:rsid w:val="00C15F16"/>
    <w:rsid w:val="00C168AA"/>
    <w:rsid w:val="00C16EA6"/>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6305"/>
    <w:rsid w:val="00C473AC"/>
    <w:rsid w:val="00C510D1"/>
    <w:rsid w:val="00C51162"/>
    <w:rsid w:val="00C52851"/>
    <w:rsid w:val="00C53964"/>
    <w:rsid w:val="00C53E40"/>
    <w:rsid w:val="00C54269"/>
    <w:rsid w:val="00C55903"/>
    <w:rsid w:val="00C56641"/>
    <w:rsid w:val="00C57195"/>
    <w:rsid w:val="00C600B0"/>
    <w:rsid w:val="00C60919"/>
    <w:rsid w:val="00C61374"/>
    <w:rsid w:val="00C61B9D"/>
    <w:rsid w:val="00C62FED"/>
    <w:rsid w:val="00C64494"/>
    <w:rsid w:val="00C6766D"/>
    <w:rsid w:val="00C736D8"/>
    <w:rsid w:val="00C75599"/>
    <w:rsid w:val="00C766FF"/>
    <w:rsid w:val="00C81C67"/>
    <w:rsid w:val="00C826F1"/>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C46"/>
    <w:rsid w:val="00CF528E"/>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423B"/>
    <w:rsid w:val="00E17209"/>
    <w:rsid w:val="00E17CFF"/>
    <w:rsid w:val="00E2080E"/>
    <w:rsid w:val="00E20D2A"/>
    <w:rsid w:val="00E269B2"/>
    <w:rsid w:val="00E319F0"/>
    <w:rsid w:val="00E31C29"/>
    <w:rsid w:val="00E3277A"/>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338A"/>
    <w:rsid w:val="00E94C72"/>
    <w:rsid w:val="00E9677F"/>
    <w:rsid w:val="00E96F13"/>
    <w:rsid w:val="00E97B48"/>
    <w:rsid w:val="00EA020D"/>
    <w:rsid w:val="00EA0E13"/>
    <w:rsid w:val="00EA0E51"/>
    <w:rsid w:val="00EA58DD"/>
    <w:rsid w:val="00EA6328"/>
    <w:rsid w:val="00EA77B8"/>
    <w:rsid w:val="00EB09D8"/>
    <w:rsid w:val="00EB53F7"/>
    <w:rsid w:val="00EB7246"/>
    <w:rsid w:val="00EC1888"/>
    <w:rsid w:val="00EC7B53"/>
    <w:rsid w:val="00EC7F1E"/>
    <w:rsid w:val="00ED0677"/>
    <w:rsid w:val="00ED421B"/>
    <w:rsid w:val="00ED4230"/>
    <w:rsid w:val="00ED440C"/>
    <w:rsid w:val="00ED49DC"/>
    <w:rsid w:val="00ED536E"/>
    <w:rsid w:val="00ED6BE0"/>
    <w:rsid w:val="00ED6D45"/>
    <w:rsid w:val="00EE020E"/>
    <w:rsid w:val="00EE03CF"/>
    <w:rsid w:val="00EE1350"/>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2E5"/>
    <w:rsid w:val="00F57A88"/>
    <w:rsid w:val="00F60D15"/>
    <w:rsid w:val="00F60F58"/>
    <w:rsid w:val="00F61715"/>
    <w:rsid w:val="00F62102"/>
    <w:rsid w:val="00F62DF3"/>
    <w:rsid w:val="00F633C3"/>
    <w:rsid w:val="00F64252"/>
    <w:rsid w:val="00F6490D"/>
    <w:rsid w:val="00F65610"/>
    <w:rsid w:val="00F6761F"/>
    <w:rsid w:val="00F67748"/>
    <w:rsid w:val="00F67D9E"/>
    <w:rsid w:val="00F67E19"/>
    <w:rsid w:val="00F7159D"/>
    <w:rsid w:val="00F71764"/>
    <w:rsid w:val="00F764D6"/>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2E5"/>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7C5A"/>
    <w:rsid w:val="00FD7DA3"/>
    <w:rsid w:val="00FE2453"/>
    <w:rsid w:val="00FE41A3"/>
    <w:rsid w:val="00FE5F05"/>
    <w:rsid w:val="00FE6D45"/>
    <w:rsid w:val="00FE6FA1"/>
    <w:rsid w:val="00FE7D53"/>
    <w:rsid w:val="00FF0171"/>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o:shapelayout v:ext="edit">
      <o:idmap v:ext="edit" data="1"/>
    </o:shapelayout>
  </w:shapeDefaults>
  <w:decimalSymbol w:val="."/>
  <w:listSeparator w:val=","/>
  <w15:docId w15:val="{80E375CD-8BAC-4F28-8115-8EBBD687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718F-B3B6-461A-893F-4968AB05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2019-09-24T19:08:00Z</cp:lastPrinted>
  <dcterms:created xsi:type="dcterms:W3CDTF">2020-04-27T14:10:00Z</dcterms:created>
  <dcterms:modified xsi:type="dcterms:W3CDTF">2020-04-27T14:10:00Z</dcterms:modified>
</cp:coreProperties>
</file>